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905" w:rsidRPr="005F2F47" w:rsidRDefault="00550905" w:rsidP="00550905">
      <w:pPr>
        <w:jc w:val="center"/>
      </w:pPr>
      <w:r>
        <w:rPr>
          <w:noProof/>
        </w:rPr>
        <w:drawing>
          <wp:inline distT="0" distB="0" distL="0" distR="0" wp14:anchorId="4C304BAB" wp14:editId="73D3C578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905" w:rsidRPr="005F2F47" w:rsidRDefault="00550905" w:rsidP="00550905">
      <w:pPr>
        <w:jc w:val="center"/>
      </w:pPr>
    </w:p>
    <w:p w:rsidR="00550905" w:rsidRPr="005F2F47" w:rsidRDefault="00550905" w:rsidP="00550905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ТЕРРИТОРИАЛЬНАЯ ИЗБИРАТЕЛЬНАЯ КОМИССИЯ</w:t>
      </w:r>
    </w:p>
    <w:p w:rsidR="00550905" w:rsidRPr="005F2F47" w:rsidRDefault="00550905" w:rsidP="00550905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БОКОВСКОГО РАЙОНА РОСТОВСКОЙ ОБЛАСТИ</w:t>
      </w:r>
    </w:p>
    <w:p w:rsidR="00550905" w:rsidRPr="005F2F47" w:rsidRDefault="00550905" w:rsidP="00550905">
      <w:pPr>
        <w:jc w:val="center"/>
        <w:rPr>
          <w:b/>
          <w:sz w:val="28"/>
          <w:szCs w:val="28"/>
        </w:rPr>
      </w:pPr>
    </w:p>
    <w:p w:rsidR="00550905" w:rsidRPr="005F2F47" w:rsidRDefault="00550905" w:rsidP="00550905">
      <w:pPr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ПОСТАНОВЛЕНИЕ</w:t>
      </w:r>
    </w:p>
    <w:p w:rsidR="00550905" w:rsidRPr="005F2F47" w:rsidRDefault="00550905" w:rsidP="00550905">
      <w:pPr>
        <w:jc w:val="center"/>
        <w:rPr>
          <w:b/>
          <w:sz w:val="28"/>
          <w:szCs w:val="28"/>
        </w:rPr>
      </w:pPr>
    </w:p>
    <w:p w:rsidR="00550905" w:rsidRPr="005F2F47" w:rsidRDefault="00550905" w:rsidP="00550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A4A10">
        <w:rPr>
          <w:sz w:val="28"/>
          <w:szCs w:val="28"/>
        </w:rPr>
        <w:t>10</w:t>
      </w:r>
      <w:r w:rsidRPr="005F2F47">
        <w:rPr>
          <w:sz w:val="28"/>
          <w:szCs w:val="28"/>
        </w:rPr>
        <w:t xml:space="preserve"> августа 2021 г.</w:t>
      </w:r>
      <w:r w:rsidRPr="005F2F47">
        <w:rPr>
          <w:b/>
          <w:sz w:val="28"/>
          <w:szCs w:val="28"/>
        </w:rPr>
        <w:t xml:space="preserve">                                                                                </w:t>
      </w:r>
      <w:r w:rsidR="007A4A10">
        <w:rPr>
          <w:b/>
          <w:sz w:val="28"/>
          <w:szCs w:val="28"/>
        </w:rPr>
        <w:t xml:space="preserve">   </w:t>
      </w:r>
      <w:bookmarkStart w:id="0" w:name="_GoBack"/>
      <w:bookmarkEnd w:id="0"/>
      <w:r w:rsidRPr="005F2F47">
        <w:rPr>
          <w:sz w:val="28"/>
          <w:szCs w:val="28"/>
        </w:rPr>
        <w:t>№</w:t>
      </w:r>
      <w:r w:rsidR="007A4A10">
        <w:rPr>
          <w:sz w:val="28"/>
          <w:szCs w:val="28"/>
        </w:rPr>
        <w:t>20-3</w:t>
      </w:r>
      <w:r w:rsidRPr="005F2F47">
        <w:rPr>
          <w:sz w:val="28"/>
          <w:szCs w:val="28"/>
        </w:rPr>
        <w:t xml:space="preserve">  </w:t>
      </w:r>
    </w:p>
    <w:p w:rsidR="00550905" w:rsidRPr="005F2F47" w:rsidRDefault="00550905" w:rsidP="00550905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ст. Боковская </w:t>
      </w:r>
    </w:p>
    <w:p w:rsidR="00550905" w:rsidRPr="005F2F47" w:rsidRDefault="00550905" w:rsidP="00550905">
      <w:pPr>
        <w:jc w:val="center"/>
        <w:rPr>
          <w:sz w:val="28"/>
          <w:szCs w:val="28"/>
        </w:rPr>
      </w:pPr>
    </w:p>
    <w:p w:rsidR="00550905" w:rsidRPr="005F2F47" w:rsidRDefault="00550905" w:rsidP="00550905">
      <w:pPr>
        <w:ind w:left="2160" w:right="1925"/>
        <w:jc w:val="both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Каргинского</w:t>
      </w:r>
      <w:proofErr w:type="spellEnd"/>
      <w:r w:rsidRPr="005F2F47">
        <w:rPr>
          <w:b/>
          <w:sz w:val="28"/>
          <w:szCs w:val="28"/>
        </w:rPr>
        <w:t xml:space="preserve"> сельского </w:t>
      </w:r>
      <w:r w:rsidRPr="0073522E">
        <w:rPr>
          <w:b/>
          <w:sz w:val="28"/>
          <w:szCs w:val="28"/>
        </w:rPr>
        <w:t xml:space="preserve">поселения Боковского района пятого </w:t>
      </w:r>
      <w:r w:rsidRPr="00550905">
        <w:rPr>
          <w:b/>
          <w:sz w:val="28"/>
          <w:szCs w:val="28"/>
        </w:rPr>
        <w:t xml:space="preserve">созыва </w:t>
      </w:r>
      <w:r>
        <w:rPr>
          <w:b/>
          <w:sz w:val="28"/>
          <w:szCs w:val="28"/>
        </w:rPr>
        <w:t>Герасименко Людмилы Николаевны</w:t>
      </w:r>
      <w:r w:rsidRPr="0073522E"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Каргинскому</w:t>
      </w:r>
      <w:proofErr w:type="spellEnd"/>
      <w:r w:rsidRPr="0073522E">
        <w:rPr>
          <w:b/>
          <w:sz w:val="28"/>
          <w:szCs w:val="28"/>
        </w:rPr>
        <w:t xml:space="preserve"> многомандатному избирательному округу</w:t>
      </w:r>
      <w:r w:rsidRPr="005F2F47">
        <w:rPr>
          <w:b/>
          <w:sz w:val="28"/>
          <w:szCs w:val="28"/>
        </w:rPr>
        <w:t xml:space="preserve"> № 1</w:t>
      </w:r>
    </w:p>
    <w:p w:rsidR="00550905" w:rsidRPr="005F2F47" w:rsidRDefault="00550905" w:rsidP="00550905">
      <w:pPr>
        <w:ind w:left="2160" w:right="1925"/>
        <w:jc w:val="both"/>
        <w:rPr>
          <w:sz w:val="28"/>
        </w:rPr>
      </w:pPr>
    </w:p>
    <w:p w:rsidR="00550905" w:rsidRPr="005F2F47" w:rsidRDefault="00550905" w:rsidP="00550905">
      <w:pPr>
        <w:spacing w:after="120"/>
        <w:ind w:firstLine="708"/>
        <w:jc w:val="both"/>
        <w:rPr>
          <w:sz w:val="28"/>
          <w:szCs w:val="28"/>
        </w:rPr>
      </w:pPr>
      <w:proofErr w:type="gramStart"/>
      <w:r w:rsidRPr="005F2F47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Каргинского</w:t>
      </w:r>
      <w:proofErr w:type="spellEnd"/>
      <w:r w:rsidR="00812249">
        <w:rPr>
          <w:sz w:val="28"/>
          <w:szCs w:val="28"/>
        </w:rPr>
        <w:t xml:space="preserve"> сельского</w:t>
      </w:r>
      <w:r w:rsidRPr="005F2F47">
        <w:rPr>
          <w:sz w:val="28"/>
          <w:szCs w:val="28"/>
        </w:rPr>
        <w:t xml:space="preserve"> поселения Боковского района </w:t>
      </w:r>
      <w:r w:rsidRPr="00550905">
        <w:rPr>
          <w:sz w:val="28"/>
          <w:szCs w:val="28"/>
        </w:rPr>
        <w:t xml:space="preserve">пятого созыва по </w:t>
      </w:r>
      <w:proofErr w:type="spellStart"/>
      <w:r w:rsidRPr="00550905">
        <w:rPr>
          <w:sz w:val="28"/>
          <w:szCs w:val="28"/>
        </w:rPr>
        <w:t>Каргинскому</w:t>
      </w:r>
      <w:proofErr w:type="spellEnd"/>
      <w:r w:rsidRPr="00550905">
        <w:rPr>
          <w:sz w:val="28"/>
          <w:szCs w:val="28"/>
        </w:rPr>
        <w:t xml:space="preserve"> многомандатному избирательному округу    № 1 </w:t>
      </w:r>
      <w:r>
        <w:rPr>
          <w:sz w:val="28"/>
          <w:szCs w:val="28"/>
        </w:rPr>
        <w:t>Герасименко Людмилы Николаевны</w:t>
      </w:r>
      <w:r w:rsidR="00812249">
        <w:rPr>
          <w:sz w:val="28"/>
          <w:szCs w:val="28"/>
        </w:rPr>
        <w:t xml:space="preserve">, </w:t>
      </w:r>
      <w:r w:rsidRPr="00550905">
        <w:rPr>
          <w:sz w:val="28"/>
          <w:szCs w:val="28"/>
        </w:rPr>
        <w:t xml:space="preserve">выдвинутого </w:t>
      </w:r>
      <w:proofErr w:type="spellStart"/>
      <w:r w:rsidRPr="00550905">
        <w:rPr>
          <w:sz w:val="28"/>
          <w:szCs w:val="28"/>
        </w:rPr>
        <w:t>Боковским</w:t>
      </w:r>
      <w:proofErr w:type="spellEnd"/>
      <w:r w:rsidRPr="00550905">
        <w:rPr>
          <w:sz w:val="28"/>
          <w:szCs w:val="28"/>
        </w:rPr>
        <w:t xml:space="preserve"> местным отделением Партии «</w:t>
      </w:r>
      <w:r w:rsidRPr="007A4A10">
        <w:rPr>
          <w:b/>
          <w:sz w:val="28"/>
          <w:szCs w:val="28"/>
        </w:rPr>
        <w:t>ЕДИНАЯ РОССИЯ</w:t>
      </w:r>
      <w:r w:rsidRPr="00550905">
        <w:rPr>
          <w:sz w:val="28"/>
          <w:szCs w:val="28"/>
        </w:rPr>
        <w:t>», а так</w:t>
      </w:r>
      <w:r w:rsidR="00812249">
        <w:rPr>
          <w:sz w:val="28"/>
          <w:szCs w:val="28"/>
        </w:rPr>
        <w:t xml:space="preserve">же документов,  представленных </w:t>
      </w:r>
      <w:r w:rsidRPr="00550905">
        <w:rPr>
          <w:sz w:val="28"/>
          <w:szCs w:val="28"/>
        </w:rPr>
        <w:t>в Территориальную избирательную комиссию</w:t>
      </w:r>
      <w:r w:rsidRPr="005F2F47">
        <w:rPr>
          <w:sz w:val="28"/>
          <w:szCs w:val="28"/>
        </w:rPr>
        <w:t xml:space="preserve"> Боковского района Ростовской области </w:t>
      </w:r>
      <w:r w:rsidR="00812249">
        <w:rPr>
          <w:sz w:val="28"/>
          <w:szCs w:val="28"/>
        </w:rPr>
        <w:t xml:space="preserve">для уведомления о выдвижении и </w:t>
      </w:r>
      <w:r w:rsidRPr="005F2F47">
        <w:rPr>
          <w:sz w:val="28"/>
          <w:szCs w:val="28"/>
        </w:rPr>
        <w:t>регистрации  канд</w:t>
      </w:r>
      <w:r w:rsidR="00812249">
        <w:rPr>
          <w:sz w:val="28"/>
          <w:szCs w:val="28"/>
        </w:rPr>
        <w:t>идата, требованиям Федерального закона от 12.06.2002 № 67-ФЗ</w:t>
      </w:r>
      <w:r w:rsidRPr="005F2F47">
        <w:rPr>
          <w:sz w:val="28"/>
          <w:szCs w:val="28"/>
        </w:rPr>
        <w:t xml:space="preserve"> </w:t>
      </w:r>
      <w:r w:rsidR="007A4A10">
        <w:rPr>
          <w:sz w:val="28"/>
          <w:szCs w:val="28"/>
        </w:rPr>
        <w:t xml:space="preserve">        </w:t>
      </w:r>
      <w:r w:rsidRPr="005F2F47">
        <w:rPr>
          <w:sz w:val="28"/>
          <w:szCs w:val="28"/>
        </w:rPr>
        <w:t>«Об основных гарантиях</w:t>
      </w:r>
      <w:proofErr w:type="gramEnd"/>
      <w:r w:rsidRPr="005F2F47">
        <w:rPr>
          <w:sz w:val="28"/>
          <w:szCs w:val="28"/>
        </w:rPr>
        <w:t xml:space="preserve"> избирательных прав и прав</w:t>
      </w:r>
      <w:r w:rsidR="00812249">
        <w:rPr>
          <w:sz w:val="28"/>
          <w:szCs w:val="28"/>
        </w:rPr>
        <w:t>а на участие</w:t>
      </w:r>
      <w:r w:rsidRPr="005F2F47">
        <w:rPr>
          <w:sz w:val="28"/>
          <w:szCs w:val="28"/>
        </w:rPr>
        <w:t xml:space="preserve"> </w:t>
      </w:r>
      <w:r w:rsidR="007A4A10">
        <w:rPr>
          <w:sz w:val="28"/>
          <w:szCs w:val="28"/>
        </w:rPr>
        <w:t xml:space="preserve">                    </w:t>
      </w:r>
      <w:r w:rsidRPr="005F2F47">
        <w:rPr>
          <w:sz w:val="28"/>
          <w:szCs w:val="28"/>
        </w:rPr>
        <w:t>в референдуме граждан Российской Федерации»</w:t>
      </w:r>
      <w:r w:rsidR="00812249">
        <w:rPr>
          <w:sz w:val="28"/>
          <w:szCs w:val="28"/>
        </w:rPr>
        <w:t xml:space="preserve">, Областного закона </w:t>
      </w:r>
      <w:r w:rsidR="007A4A10">
        <w:rPr>
          <w:sz w:val="28"/>
          <w:szCs w:val="28"/>
        </w:rPr>
        <w:t xml:space="preserve">             </w:t>
      </w:r>
      <w:r w:rsidR="00812249">
        <w:rPr>
          <w:sz w:val="28"/>
          <w:szCs w:val="28"/>
        </w:rPr>
        <w:t>от 12.05.2016</w:t>
      </w:r>
      <w:r w:rsidRPr="005F2F47">
        <w:rPr>
          <w:sz w:val="28"/>
          <w:szCs w:val="28"/>
        </w:rPr>
        <w:t xml:space="preserve"> № 525-ЗС «О выборах и референдумах в Ростовской област</w:t>
      </w:r>
      <w:r w:rsidR="00812249">
        <w:rPr>
          <w:sz w:val="28"/>
          <w:szCs w:val="28"/>
        </w:rPr>
        <w:t>и», в соответствии со статьями 25, 38 указанного</w:t>
      </w:r>
      <w:r w:rsidRPr="005F2F47">
        <w:rPr>
          <w:sz w:val="28"/>
          <w:szCs w:val="28"/>
        </w:rPr>
        <w:t xml:space="preserve"> </w:t>
      </w:r>
      <w:r w:rsidR="00812249">
        <w:rPr>
          <w:sz w:val="28"/>
          <w:szCs w:val="28"/>
        </w:rPr>
        <w:t xml:space="preserve">Федерального закона, статьями 17, 33 указанного </w:t>
      </w:r>
      <w:r w:rsidRPr="005F2F47">
        <w:rPr>
          <w:sz w:val="28"/>
          <w:szCs w:val="28"/>
        </w:rPr>
        <w:t>Областного закона,</w:t>
      </w:r>
    </w:p>
    <w:p w:rsidR="00550905" w:rsidRPr="005F2F47" w:rsidRDefault="00550905" w:rsidP="00550905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Территориальная избирательная комиссия Боковского района </w:t>
      </w:r>
    </w:p>
    <w:p w:rsidR="00550905" w:rsidRPr="005F2F47" w:rsidRDefault="00550905" w:rsidP="00550905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>Ростовской области ПОСТАНОВЛЯЕТ:</w:t>
      </w:r>
    </w:p>
    <w:p w:rsidR="00550905" w:rsidRPr="00550905" w:rsidRDefault="00550905" w:rsidP="00550905">
      <w:pPr>
        <w:jc w:val="center"/>
        <w:rPr>
          <w:sz w:val="28"/>
          <w:szCs w:val="28"/>
        </w:rPr>
      </w:pPr>
    </w:p>
    <w:p w:rsidR="00550905" w:rsidRPr="005F2F47" w:rsidRDefault="00550905" w:rsidP="00550905">
      <w:pPr>
        <w:spacing w:after="120" w:line="360" w:lineRule="auto"/>
        <w:ind w:firstLine="528"/>
        <w:jc w:val="both"/>
        <w:rPr>
          <w:bCs/>
          <w:sz w:val="28"/>
          <w:szCs w:val="28"/>
        </w:rPr>
      </w:pPr>
      <w:r w:rsidRPr="00550905">
        <w:rPr>
          <w:bCs/>
          <w:sz w:val="28"/>
          <w:szCs w:val="28"/>
        </w:rPr>
        <w:t xml:space="preserve">1. </w:t>
      </w:r>
      <w:proofErr w:type="gramStart"/>
      <w:r w:rsidRPr="00550905">
        <w:rPr>
          <w:bCs/>
          <w:sz w:val="28"/>
          <w:szCs w:val="28"/>
        </w:rPr>
        <w:t xml:space="preserve">Зарегистрировать </w:t>
      </w:r>
      <w:r>
        <w:rPr>
          <w:sz w:val="28"/>
          <w:szCs w:val="28"/>
        </w:rPr>
        <w:t>Герасименко Людмилу Николаевну</w:t>
      </w:r>
      <w:r w:rsidRPr="00550905">
        <w:rPr>
          <w:bCs/>
          <w:sz w:val="28"/>
          <w:szCs w:val="28"/>
        </w:rPr>
        <w:t xml:space="preserve">, </w:t>
      </w:r>
      <w:r w:rsidRPr="00550905">
        <w:rPr>
          <w:sz w:val="28"/>
          <w:szCs w:val="28"/>
        </w:rPr>
        <w:t>13 марта 1960 года</w:t>
      </w:r>
      <w:r w:rsidRPr="00550905">
        <w:rPr>
          <w:bCs/>
          <w:sz w:val="28"/>
          <w:szCs w:val="28"/>
        </w:rPr>
        <w:t xml:space="preserve"> </w:t>
      </w:r>
      <w:r w:rsidR="00812249">
        <w:rPr>
          <w:bCs/>
          <w:sz w:val="28"/>
          <w:szCs w:val="28"/>
        </w:rPr>
        <w:t xml:space="preserve">рождения, </w:t>
      </w:r>
      <w:r w:rsidRPr="00550905">
        <w:rPr>
          <w:bCs/>
          <w:sz w:val="28"/>
          <w:szCs w:val="28"/>
        </w:rPr>
        <w:t xml:space="preserve">место жительства - </w:t>
      </w:r>
      <w:r w:rsidRPr="00550905">
        <w:rPr>
          <w:sz w:val="28"/>
          <w:szCs w:val="28"/>
        </w:rPr>
        <w:t xml:space="preserve">Ростовская область, </w:t>
      </w:r>
      <w:proofErr w:type="spellStart"/>
      <w:r w:rsidRPr="00550905">
        <w:rPr>
          <w:sz w:val="28"/>
          <w:szCs w:val="28"/>
        </w:rPr>
        <w:t>Боковский</w:t>
      </w:r>
      <w:proofErr w:type="spellEnd"/>
      <w:r w:rsidRPr="00550905">
        <w:rPr>
          <w:sz w:val="28"/>
          <w:szCs w:val="28"/>
        </w:rPr>
        <w:t xml:space="preserve"> район, станица Каргинская</w:t>
      </w:r>
      <w:r w:rsidRPr="00550905">
        <w:rPr>
          <w:bCs/>
          <w:sz w:val="28"/>
          <w:szCs w:val="28"/>
        </w:rPr>
        <w:t>, основное место работы или службы, занимаемая должность -</w:t>
      </w:r>
      <w:r w:rsidRPr="00550905">
        <w:rPr>
          <w:sz w:val="28"/>
          <w:szCs w:val="28"/>
        </w:rPr>
        <w:t xml:space="preserve"> Муниципальное дошкольное образовательное учреждение детский сад "Казачок" Боковского района, завхоз,</w:t>
      </w:r>
      <w:r w:rsidRPr="00550905">
        <w:rPr>
          <w:bCs/>
          <w:sz w:val="28"/>
          <w:szCs w:val="28"/>
        </w:rPr>
        <w:t xml:space="preserve"> </w:t>
      </w:r>
      <w:r w:rsidRPr="00550905">
        <w:rPr>
          <w:sz w:val="28"/>
          <w:szCs w:val="28"/>
        </w:rPr>
        <w:t xml:space="preserve">выдвинутую </w:t>
      </w:r>
      <w:proofErr w:type="spellStart"/>
      <w:r w:rsidRPr="00550905">
        <w:rPr>
          <w:sz w:val="28"/>
          <w:szCs w:val="28"/>
        </w:rPr>
        <w:t>Боковским</w:t>
      </w:r>
      <w:proofErr w:type="spellEnd"/>
      <w:r w:rsidRPr="00550905">
        <w:rPr>
          <w:sz w:val="28"/>
          <w:szCs w:val="28"/>
        </w:rPr>
        <w:t xml:space="preserve"> местным отделением Партии «</w:t>
      </w:r>
      <w:r w:rsidRPr="00550905">
        <w:rPr>
          <w:b/>
          <w:sz w:val="28"/>
          <w:szCs w:val="28"/>
        </w:rPr>
        <w:t>ЕДИНАЯ РОССИЯ</w:t>
      </w:r>
      <w:r w:rsidR="00812249">
        <w:rPr>
          <w:sz w:val="28"/>
          <w:szCs w:val="28"/>
        </w:rPr>
        <w:t>»,</w:t>
      </w:r>
      <w:r w:rsidRPr="00550905">
        <w:rPr>
          <w:bCs/>
          <w:sz w:val="28"/>
          <w:szCs w:val="28"/>
        </w:rPr>
        <w:t xml:space="preserve"> </w:t>
      </w:r>
      <w:r w:rsidRPr="00550905">
        <w:rPr>
          <w:sz w:val="28"/>
          <w:szCs w:val="28"/>
        </w:rPr>
        <w:t>кандидатом в депутаты</w:t>
      </w:r>
      <w:r w:rsidRPr="005F2F47">
        <w:rPr>
          <w:color w:val="FF0000"/>
          <w:sz w:val="28"/>
          <w:szCs w:val="28"/>
        </w:rPr>
        <w:t xml:space="preserve"> </w:t>
      </w:r>
      <w:r w:rsidRPr="005F2F47">
        <w:rPr>
          <w:sz w:val="28"/>
          <w:szCs w:val="28"/>
        </w:rPr>
        <w:lastRenderedPageBreak/>
        <w:t xml:space="preserve">Собрания депутатов </w:t>
      </w:r>
      <w:proofErr w:type="spellStart"/>
      <w:r>
        <w:rPr>
          <w:sz w:val="28"/>
          <w:szCs w:val="28"/>
        </w:rPr>
        <w:t>Каргинского</w:t>
      </w:r>
      <w:proofErr w:type="spellEnd"/>
      <w:r w:rsidRPr="005F2F47">
        <w:rPr>
          <w:sz w:val="28"/>
          <w:szCs w:val="28"/>
        </w:rPr>
        <w:t xml:space="preserve"> сельского  поселения Боковского района пятого созыва</w:t>
      </w:r>
      <w:r w:rsidRPr="005F2F47">
        <w:rPr>
          <w:b/>
          <w:sz w:val="28"/>
          <w:szCs w:val="28"/>
        </w:rPr>
        <w:t xml:space="preserve"> </w:t>
      </w:r>
      <w:r w:rsidRPr="005F2F47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Каргинскому</w:t>
      </w:r>
      <w:proofErr w:type="spellEnd"/>
      <w:r w:rsidRPr="005F2F47">
        <w:rPr>
          <w:sz w:val="28"/>
          <w:szCs w:val="28"/>
        </w:rPr>
        <w:t xml:space="preserve"> многомандатному избирательному округу </w:t>
      </w:r>
      <w:r>
        <w:rPr>
          <w:sz w:val="28"/>
          <w:szCs w:val="28"/>
        </w:rPr>
        <w:t xml:space="preserve">   </w:t>
      </w:r>
      <w:r w:rsidRPr="005F2F47">
        <w:rPr>
          <w:sz w:val="28"/>
          <w:szCs w:val="28"/>
        </w:rPr>
        <w:t>№ 1.</w:t>
      </w:r>
      <w:proofErr w:type="gramEnd"/>
    </w:p>
    <w:p w:rsidR="00550905" w:rsidRPr="005F2F47" w:rsidRDefault="00550905" w:rsidP="005509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Дата регистрации </w:t>
      </w:r>
      <w:r w:rsidR="007A4A10">
        <w:rPr>
          <w:sz w:val="28"/>
          <w:szCs w:val="28"/>
        </w:rPr>
        <w:t>10</w:t>
      </w:r>
      <w:r w:rsidRPr="005F2F47">
        <w:rPr>
          <w:sz w:val="28"/>
          <w:szCs w:val="28"/>
        </w:rPr>
        <w:t xml:space="preserve"> августа 2021 года, в</w:t>
      </w:r>
      <w:r w:rsidR="0023545B">
        <w:rPr>
          <w:sz w:val="28"/>
          <w:szCs w:val="28"/>
        </w:rPr>
        <w:t>ремя регистрации 14 часов 1</w:t>
      </w:r>
      <w:r w:rsidR="007A4A10">
        <w:rPr>
          <w:sz w:val="28"/>
          <w:szCs w:val="28"/>
        </w:rPr>
        <w:t>5</w:t>
      </w:r>
      <w:r w:rsidR="0023545B">
        <w:rPr>
          <w:sz w:val="28"/>
          <w:szCs w:val="28"/>
        </w:rPr>
        <w:t xml:space="preserve"> </w:t>
      </w:r>
      <w:r w:rsidRPr="005F2F47">
        <w:rPr>
          <w:sz w:val="28"/>
          <w:szCs w:val="28"/>
        </w:rPr>
        <w:t>минут.</w:t>
      </w:r>
    </w:p>
    <w:p w:rsidR="00550905" w:rsidRPr="005F2F47" w:rsidRDefault="0023545B" w:rsidP="00550905">
      <w:pPr>
        <w:spacing w:after="120"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Выдать </w:t>
      </w:r>
      <w:r w:rsidR="00550905" w:rsidRPr="005F2F47">
        <w:rPr>
          <w:bCs/>
          <w:sz w:val="28"/>
          <w:szCs w:val="28"/>
        </w:rPr>
        <w:t>зарегистрированному кандидату удостоверение установленного образца.</w:t>
      </w:r>
    </w:p>
    <w:p w:rsidR="00550905" w:rsidRPr="005F2F47" w:rsidRDefault="00550905" w:rsidP="00550905">
      <w:pPr>
        <w:spacing w:after="120" w:line="360" w:lineRule="auto"/>
        <w:ind w:firstLine="708"/>
        <w:jc w:val="both"/>
        <w:rPr>
          <w:sz w:val="28"/>
          <w:szCs w:val="16"/>
        </w:rPr>
      </w:pPr>
      <w:r w:rsidRPr="005F2F47">
        <w:rPr>
          <w:bCs/>
          <w:sz w:val="28"/>
          <w:szCs w:val="28"/>
        </w:rPr>
        <w:t xml:space="preserve">3. Направить </w:t>
      </w:r>
      <w:r w:rsidR="0023545B">
        <w:rPr>
          <w:bCs/>
          <w:sz w:val="28"/>
          <w:szCs w:val="28"/>
        </w:rPr>
        <w:t xml:space="preserve">в газету «Станичные ведомости» </w:t>
      </w:r>
      <w:r w:rsidRPr="005F2F47">
        <w:rPr>
          <w:bCs/>
          <w:sz w:val="28"/>
          <w:szCs w:val="28"/>
        </w:rPr>
        <w:t xml:space="preserve">для опубликования сведения о зарегистрированном кандидате в объеме, подлежащем </w:t>
      </w:r>
      <w:r w:rsidR="0023545B">
        <w:rPr>
          <w:bCs/>
          <w:sz w:val="28"/>
          <w:szCs w:val="28"/>
        </w:rPr>
        <w:t xml:space="preserve">размещению в </w:t>
      </w:r>
      <w:r w:rsidRPr="005F2F47">
        <w:rPr>
          <w:bCs/>
          <w:sz w:val="28"/>
          <w:szCs w:val="28"/>
        </w:rPr>
        <w:t>избирательном бюллетене.</w:t>
      </w:r>
    </w:p>
    <w:p w:rsidR="00550905" w:rsidRPr="005F2F47" w:rsidRDefault="0023545B" w:rsidP="0055090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</w:t>
      </w:r>
      <w:r w:rsidR="00550905" w:rsidRPr="005F2F47">
        <w:rPr>
          <w:sz w:val="28"/>
          <w:szCs w:val="28"/>
        </w:rPr>
        <w:t>странице Территориальной избирательной комиссии Боковского рай</w:t>
      </w:r>
      <w:r>
        <w:rPr>
          <w:sz w:val="28"/>
          <w:szCs w:val="28"/>
        </w:rPr>
        <w:t xml:space="preserve">она Ростовской области </w:t>
      </w:r>
      <w:r w:rsidR="007A4A10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в </w:t>
      </w:r>
      <w:r w:rsidR="00550905" w:rsidRPr="005F2F47">
        <w:rPr>
          <w:sz w:val="28"/>
          <w:szCs w:val="28"/>
        </w:rPr>
        <w:t>информационно-телекоммуникационной сети «Интернет».</w:t>
      </w:r>
    </w:p>
    <w:p w:rsidR="00550905" w:rsidRPr="005F2F47" w:rsidRDefault="00550905" w:rsidP="0055090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5. </w:t>
      </w:r>
      <w:proofErr w:type="gramStart"/>
      <w:r w:rsidRPr="005F2F47">
        <w:rPr>
          <w:sz w:val="28"/>
          <w:szCs w:val="28"/>
        </w:rPr>
        <w:t>Контроль за</w:t>
      </w:r>
      <w:proofErr w:type="gramEnd"/>
      <w:r w:rsidRPr="005F2F47">
        <w:rPr>
          <w:sz w:val="28"/>
          <w:szCs w:val="28"/>
        </w:rPr>
        <w:t xml:space="preserve"> выполнением настоящего постановления возложить </w:t>
      </w:r>
      <w:r w:rsidR="007A4A10">
        <w:rPr>
          <w:sz w:val="28"/>
          <w:szCs w:val="28"/>
        </w:rPr>
        <w:t xml:space="preserve">           </w:t>
      </w:r>
      <w:r w:rsidRPr="005F2F47">
        <w:rPr>
          <w:sz w:val="28"/>
          <w:szCs w:val="28"/>
        </w:rPr>
        <w:t>на секретаря Территориальной избирательной комиссии Боковского района Ростовской области Н.А. Власенко.</w:t>
      </w:r>
    </w:p>
    <w:p w:rsidR="00550905" w:rsidRPr="005F2F47" w:rsidRDefault="00550905" w:rsidP="0055090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550905" w:rsidRPr="005F2F47" w:rsidRDefault="00550905" w:rsidP="00550905">
      <w:pPr>
        <w:jc w:val="both"/>
        <w:rPr>
          <w:sz w:val="28"/>
          <w:szCs w:val="28"/>
        </w:rPr>
      </w:pPr>
      <w:r w:rsidRPr="005F2F47">
        <w:rPr>
          <w:sz w:val="28"/>
          <w:szCs w:val="28"/>
        </w:rPr>
        <w:t>Пред</w:t>
      </w:r>
      <w:r w:rsidR="0023545B">
        <w:rPr>
          <w:sz w:val="28"/>
          <w:szCs w:val="28"/>
        </w:rPr>
        <w:t>седатель комиссии</w:t>
      </w:r>
      <w:r w:rsidR="0023545B">
        <w:rPr>
          <w:sz w:val="28"/>
          <w:szCs w:val="28"/>
        </w:rPr>
        <w:tab/>
      </w:r>
      <w:r w:rsidR="0023545B">
        <w:rPr>
          <w:sz w:val="28"/>
          <w:szCs w:val="28"/>
        </w:rPr>
        <w:tab/>
      </w:r>
      <w:r w:rsidR="0023545B">
        <w:rPr>
          <w:sz w:val="28"/>
          <w:szCs w:val="28"/>
        </w:rPr>
        <w:tab/>
      </w:r>
      <w:r w:rsidR="0023545B">
        <w:rPr>
          <w:sz w:val="28"/>
          <w:szCs w:val="28"/>
        </w:rPr>
        <w:tab/>
      </w:r>
      <w:r w:rsidR="0023545B">
        <w:rPr>
          <w:sz w:val="28"/>
          <w:szCs w:val="28"/>
        </w:rPr>
        <w:tab/>
      </w:r>
      <w:r w:rsidR="0023545B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</w:t>
      </w:r>
      <w:r w:rsidRPr="005F2F47">
        <w:rPr>
          <w:sz w:val="28"/>
          <w:szCs w:val="28"/>
        </w:rPr>
        <w:t>С.Г. Биценко</w:t>
      </w:r>
    </w:p>
    <w:p w:rsidR="00550905" w:rsidRPr="005F2F47" w:rsidRDefault="00550905" w:rsidP="00550905">
      <w:pPr>
        <w:spacing w:line="360" w:lineRule="auto"/>
        <w:jc w:val="both"/>
        <w:rPr>
          <w:sz w:val="28"/>
          <w:szCs w:val="28"/>
        </w:rPr>
      </w:pPr>
    </w:p>
    <w:p w:rsidR="00550905" w:rsidRPr="005F2F47" w:rsidRDefault="00550905" w:rsidP="00550905">
      <w:pPr>
        <w:spacing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>Секретарь комиссии</w:t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  <w:t xml:space="preserve">       Н.А. Власенко</w:t>
      </w:r>
    </w:p>
    <w:p w:rsidR="00550905" w:rsidRPr="005F2F47" w:rsidRDefault="00550905" w:rsidP="00550905"/>
    <w:p w:rsidR="0034584E" w:rsidRDefault="0034584E"/>
    <w:sectPr w:rsidR="00345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AB9"/>
    <w:rsid w:val="0023545B"/>
    <w:rsid w:val="0034584E"/>
    <w:rsid w:val="00550905"/>
    <w:rsid w:val="00644AB9"/>
    <w:rsid w:val="007A4A10"/>
    <w:rsid w:val="00812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09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09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09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09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947AC-3E63-43B5-9F97-2E3F9632B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6</cp:revision>
  <cp:lastPrinted>2021-08-10T09:00:00Z</cp:lastPrinted>
  <dcterms:created xsi:type="dcterms:W3CDTF">2021-08-06T07:59:00Z</dcterms:created>
  <dcterms:modified xsi:type="dcterms:W3CDTF">2021-08-10T09:01:00Z</dcterms:modified>
</cp:coreProperties>
</file>